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36" w:rsidRPr="007B1F36" w:rsidRDefault="007B1F36" w:rsidP="007B1F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 xml:space="preserve">Тема: </w:t>
      </w:r>
      <w:r w:rsidRPr="007B1F36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 xml:space="preserve">Модель создания школьной службы </w:t>
      </w:r>
      <w:proofErr w:type="spellStart"/>
      <w:r w:rsidRPr="007B1F36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медиаци</w:t>
      </w:r>
      <w:proofErr w:type="spellEnd"/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 </w:t>
      </w:r>
      <w:proofErr w:type="spellStart"/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целеполагания</w:t>
      </w:r>
      <w:proofErr w:type="spellEnd"/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администрации: 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наиболее эффективную модель работы школьной службы медиации:</w:t>
      </w:r>
    </w:p>
    <w:p w:rsidR="00610C7E" w:rsidRPr="00610C7E" w:rsidRDefault="00610C7E" w:rsidP="00610C7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школьного медиатора в центрах содействия;</w:t>
      </w:r>
    </w:p>
    <w:p w:rsidR="00610C7E" w:rsidRPr="00610C7E" w:rsidRDefault="00610C7E" w:rsidP="00610C7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службы при образовательном учреждении и подготовка кадров.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перспективные направления работы службы в образовательном учреждении;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нормативно-правовое обоснование работы службы по взаимодействию с другими структурами;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этапы деятельности службы.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проработать модель создания школьной службы урегулирования конфликтов в образовательной системе; реализовать разработку организационно-методологического, нормативно-правового и психолого-педагогического сопровождения его работы.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педагогов: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формы, методы и принципы построения работы медиатора службы со сторонами конфликта в образовательной системе;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наиболее эффективные методики психодиагностики межличностных отношений конфликтующих сторон образовательного процесса, варианты разрешения конфликта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примирительные программы по возникающим конфликтам в школе;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общаться друг с другом и окружающими, привлечь к работе новых ребят;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по организации взаимодействия службы со всеми субъектами образования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«Школьной медиации»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Способы организации </w:t>
      </w:r>
      <w:proofErr w:type="spellStart"/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целеполагания</w:t>
      </w:r>
      <w:proofErr w:type="spellEnd"/>
    </w:p>
    <w:p w:rsidR="00610C7E" w:rsidRPr="00610C7E" w:rsidRDefault="00610C7E" w:rsidP="00BB545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 по созданию школьной службы медиации</w:t>
      </w:r>
    </w:p>
    <w:p w:rsidR="00610C7E" w:rsidRPr="00610C7E" w:rsidRDefault="00610C7E" w:rsidP="00BB545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опыта других организаций</w:t>
      </w:r>
    </w:p>
    <w:p w:rsidR="00610C7E" w:rsidRPr="00610C7E" w:rsidRDefault="00610C7E" w:rsidP="00BB545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круглых столов, бесед, брифингов, дискуссий для выявления степени полезности создания модели</w:t>
      </w:r>
    </w:p>
    <w:p w:rsidR="00610C7E" w:rsidRPr="00610C7E" w:rsidRDefault="00610C7E" w:rsidP="00BB545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круглых столов для родителей и обучающихся с целью привлечения их к данной работе</w:t>
      </w:r>
    </w:p>
    <w:p w:rsidR="00610C7E" w:rsidRPr="00610C7E" w:rsidRDefault="00610C7E" w:rsidP="00BB545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занятий с учащимися с целью ознакомления с целями и задачами медиации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 этапа </w:t>
      </w:r>
      <w:proofErr w:type="spellStart"/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целеполагания</w:t>
      </w:r>
      <w:proofErr w:type="spellEnd"/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осмысление целей и задач школьной службы медиации, привлечение к участию родителей и учащихся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планирования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Первый этап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провести анализ и изучить перспективные направления работы службы в образовательном учреждении. Определить нормативно-правовую базу работы школьного медиатора.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 этап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организовать взаимодействие службы с центрами </w:t>
      </w:r>
      <w:proofErr w:type="gramStart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proofErr w:type="gramEnd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работающими в этом направлении.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Третий этап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обеспечить потребности образовательного учреждения в работе профессионального школьного медиатора с целью достижения положительной и устойчивой динамики разрешения конфликтов. Разработать методическое пособие «Школьная медиация».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создания ШСП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0C7E" w:rsidRPr="00610C7E" w:rsidRDefault="00610C7E" w:rsidP="00BB545D">
      <w:pPr>
        <w:numPr>
          <w:ilvl w:val="0"/>
          <w:numId w:val="3"/>
        </w:numPr>
        <w:shd w:val="clear" w:color="auto" w:fill="E8E9E9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и реализация проекта создания ШСП;</w:t>
      </w:r>
    </w:p>
    <w:p w:rsidR="00610C7E" w:rsidRPr="00610C7E" w:rsidRDefault="00610C7E" w:rsidP="00BB545D">
      <w:pPr>
        <w:numPr>
          <w:ilvl w:val="0"/>
          <w:numId w:val="3"/>
        </w:numPr>
        <w:shd w:val="clear" w:color="auto" w:fill="E8E9E9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принятие документов, обеспечивающих функционирование и развитие ШСП;</w:t>
      </w:r>
    </w:p>
    <w:p w:rsidR="00610C7E" w:rsidRPr="00610C7E" w:rsidRDefault="00610C7E" w:rsidP="00BB545D">
      <w:pPr>
        <w:numPr>
          <w:ilvl w:val="0"/>
          <w:numId w:val="3"/>
        </w:numPr>
        <w:shd w:val="clear" w:color="auto" w:fill="E8E9E9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команды инициаторов и освоение ими навыков ведущих программ примирения на базе концепции восстановительной медиации;</w:t>
      </w:r>
    </w:p>
    <w:p w:rsidR="00610C7E" w:rsidRPr="00610C7E" w:rsidRDefault="00610C7E" w:rsidP="00BB545D">
      <w:pPr>
        <w:numPr>
          <w:ilvl w:val="0"/>
          <w:numId w:val="3"/>
        </w:numPr>
        <w:shd w:val="clear" w:color="auto" w:fill="E8E9E9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формы по сбору информации, мониторингу и оценке;</w:t>
      </w:r>
    </w:p>
    <w:p w:rsidR="00610C7E" w:rsidRPr="00610C7E" w:rsidRDefault="00610C7E" w:rsidP="00BB545D">
      <w:pPr>
        <w:numPr>
          <w:ilvl w:val="0"/>
          <w:numId w:val="3"/>
        </w:numPr>
        <w:shd w:val="clear" w:color="auto" w:fill="E8E9E9"/>
        <w:tabs>
          <w:tab w:val="clear" w:pos="720"/>
          <w:tab w:val="num" w:pos="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деятельности и корректировка, определение путей развития.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организация деятельности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примирения состоит из одного или нескольких кураторов (обычно это заместитель директора по учебно-воспитательной работе, социальный педагог, реже психолог или один из учителей) и нескольких (десять и больше) старшеклассников. Все они проходят подготовку в обязательном порядке в качестве медиаторов, включая кураторов. Куратор пишет отчеты о проведенных процедурах, направляет работу ребят, проводит дополнительные занятия с ними.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конфликтных и мелких криминальных ситуациях (кражах, драках, порче имущества) в начале работы службы обычно поступает от администрации и педагогов. В дальнейшем, по мере знакомства с деятельностью службы, в нее начинают обращаться школьники и родители.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Медиаторы, которые обычно работают в парах, проводят предварительные встречи со сторонами конфликта (по отдельности) и сами примирительные встречи. В среднем работа по запуску службы примирения и активного проведения ею медиаций занимает приблизительно один год.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этапа планирования: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школьной службы медиации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реализации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  документация ШСП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директора школы о создании Школьной службы примирения; Положение о службе; должностная инструкция куратора службы; формы обращений в ШСП, отчетов; журнал регистрации поступивших обращений по разрешению конфликтных ситуаций; кодекс сотрудничества членов ШСП; информационные листы о работе ШСП; программа сопровождения учащихся ШСП; программа </w:t>
      </w:r>
      <w:proofErr w:type="spellStart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proofErr w:type="gramStart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;п</w:t>
      </w:r>
      <w:proofErr w:type="gramEnd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proofErr w:type="spellEnd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(на неделю).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задача: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модели школьной службы медиации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подходы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1.Профилактический  подход.  ШСП </w:t>
      </w:r>
      <w:proofErr w:type="gramStart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призвана</w:t>
      </w:r>
      <w:proofErr w:type="gramEnd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декриминализовать подростковую среду, содействовать устранению причин противоправного поведения школьников. В этом случае она работает в единой системе с советом профилактики, социальным педагогом, психологом и другими школьными специалистами, занимающимися проблемами отклоняющегося поведения,  становится частью административной системы школы и подчиняется школьной администрации.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2.Воспитательный (педагогический) подход. Создание ШСП рассматривается как проявление детской активности. Ценится не столько сам продукт, который производит служба (программы примирения), сколько появление в школе объединения, воспитывающего у своих членов высокие нравственные и деловые качества через привлечение к добровольчеству.</w:t>
      </w:r>
    </w:p>
    <w:p w:rsidR="00610C7E" w:rsidRPr="00610C7E" w:rsidRDefault="00610C7E" w:rsidP="00610C7E">
      <w:pPr>
        <w:shd w:val="clear" w:color="auto" w:fill="E8E9E9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1.Программа примирения (медиация) между участниками конфликтных ситуаций. Реализуется на встрече сторон. Часто находящиеся в конфликте стороны не могут поговорить самостоятельно, потому что они охвачены эмоциями и недоверием друг к 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другу. Поэтому нужен нейтральный посредник — медиатор, который будет равно поддерживать обе стороны и контролировать безопасность ситуации и соблюдение правил встречи. Согласно правилам встречи ничего из произошедшего на встрече не разглашается, вследствие чего участники чувствуют себя достаточно безопасно. Участники конфликта приходят на встречу добровольно.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2.Проведение кругов сообщества в школьных коллективах. Круг организуется и проводится медиатором, который формулирует вопросы для обсуждения, рассказывает о правилах и следит за их соблюдением, несет ответственность за атмосферу, создающуюся в круге. В круге существует «говорящий» предмет, право говорить имеет только тот, кто держит его в руках. Круг продолжается до тех пор, пока кому-то из участников </w:t>
      </w:r>
      <w:proofErr w:type="gramStart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сказать по обсуждаемому вопросу.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 реализации: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функционирующая модель школьной службы медиации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рефлексии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администрации: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всей проделанной работы, сопоставление конечных результатов (материальный, визуальный и педагогический) своей деятельности с намеченной целью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задача: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сопоставление конечного результата деятельности с намеченной целью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педагогов: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рассказать об этапах своей деятельности, сделать анализ и оценку своей работе, выслушивать мнение о ней педагога и сверстников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организации этапа рефлексии</w:t>
      </w:r>
    </w:p>
    <w:p w:rsidR="00610C7E" w:rsidRPr="00610C7E" w:rsidRDefault="00610C7E" w:rsidP="00412B1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саморефлексия</w:t>
      </w:r>
      <w:proofErr w:type="spellEnd"/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коллективная рефлексия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этапа рефлексии: 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признание состоятельности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(успешности, результативности)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коррекции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администрации: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определении способов коррекции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задача: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выводы о проделанной работе и взять на заметку ошибки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педагогов:</w:t>
      </w: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материал, нуждающийся в коррекции и отобрать способы корректировки действий и качества выполнения последовательно с ним</w:t>
      </w:r>
    </w:p>
    <w:p w:rsidR="00610C7E" w:rsidRPr="00610C7E" w:rsidRDefault="00610C7E" w:rsidP="00610C7E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организации этапа коррекции</w:t>
      </w:r>
    </w:p>
    <w:p w:rsidR="00610C7E" w:rsidRPr="00610C7E" w:rsidRDefault="00610C7E" w:rsidP="00BB545D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«банк идей»;</w:t>
      </w:r>
    </w:p>
    <w:p w:rsidR="00610C7E" w:rsidRPr="00610C7E" w:rsidRDefault="00610C7E" w:rsidP="00BB545D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разного характера,</w:t>
      </w:r>
    </w:p>
    <w:p w:rsidR="00610C7E" w:rsidRPr="00610C7E" w:rsidRDefault="00610C7E" w:rsidP="00BB545D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</w:t>
      </w:r>
    </w:p>
    <w:p w:rsidR="00610C7E" w:rsidRPr="00610C7E" w:rsidRDefault="00610C7E" w:rsidP="00BB545D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610C7E" w:rsidRPr="00610C7E" w:rsidRDefault="00610C7E" w:rsidP="00BB545D">
      <w:pPr>
        <w:shd w:val="clear" w:color="auto" w:fill="FFFFFF"/>
        <w:tabs>
          <w:tab w:val="num" w:pos="284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3C0" w:rsidRDefault="005623C0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223EE" w:rsidRDefault="008223EE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223EE" w:rsidRDefault="008223EE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223EE" w:rsidRDefault="008223EE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223EE" w:rsidRDefault="008223EE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623C0" w:rsidRDefault="005623C0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623C0" w:rsidRDefault="005623C0" w:rsidP="005623C0">
      <w:pPr>
        <w:spacing w:after="0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623C0" w:rsidRDefault="00BB545D" w:rsidP="005623C0">
      <w:pPr>
        <w:spacing w:after="0"/>
        <w:ind w:left="-709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623C0" w:rsidRDefault="005623C0" w:rsidP="005623C0">
      <w:pPr>
        <w:shd w:val="clear" w:color="auto" w:fill="FFFFFF"/>
        <w:spacing w:after="0" w:line="250" w:lineRule="atLeast"/>
        <w:ind w:left="-1134" w:right="-568" w:firstLine="283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lastRenderedPageBreak/>
        <w:t>Рекомендации по организации служб школьной медиации в образовательных организациях (утв. Министерством образования и науки РФ от 18 ноября 2013 г. № ВК-54/07вн)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0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Актуальность создания служб школьной медиации в образовательных организациях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пунктом 64 Плана первоочередных мероприятий до 2014 года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важнейших положений Национальной стратегии действий в интересах детей на 2012 - 2017 годы, утвержденного распоряжением Правительства Российской Федерации от 15 октября 2012 г. № 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«обеспечивающие равный старт и продвижение каждого человека на основе его способностей и таланта»,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2-3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человек), а потребления табачных изделий - 45,6% (12,3 млн. человек).</w:t>
      </w:r>
      <w:proofErr w:type="gramEnd"/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важных до вызывающих опасения.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Вместе с этим Российская Федерация активно интегрируется в стремительно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глобализирующееся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семейных до коммерческих. Согласно общемировой статистике порядка 80-90%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 года действует Директива Европейского парламента и Совета Европейского Союза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медиации, оказывающая существенное влияние на интеграцию медиации в правовую и социальную практику стран членов европейского сообщества и за его пределами.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метода школьной медиации в образовательное пространство выходит далеко за рамки взаимодействия «ребенок-семья-школа (образовательная организация)».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Функционирование служб школьной медиации в образовательной организации позволит: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оздоровить психологическую обстановку в образовательной организации.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Правовая основа организации служб школьной медиации в образовательных организациях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Правовой основой создания и деятельности служб школьной медиации является: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Гражданский кодекс Российской Федерации;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Семейный кодекс Российской Федерации;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24 июля 1998 г. № 124-ФЗ «Об основных гарантиях прав ребенка в Российской Федерации»;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29 декабря 2012 г. № 273-ФЗ «Об образовании в Российской Федерации»;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 правах ребенка;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Конвенции о защите прав детей и сотрудничестве, заключенные в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Гааге, 1980, 1996, 2007 годов;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27 июля 2010 г. № 193-ФЗ «Об альтернативной процедуре урегулирования споров с участием посредника (процедуре медиации)»;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Понятия «школьная медиация» и «служба школьной медиации»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Согласно Федеральному закону от 27 июня 2010 г. № 193-ФЗ «Об альтернативной процедуре урегулирования споров с участием посредника (процедуре медиации)»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взаимоприемлемого решения.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По-видимому, в тексте предыдущего абзаца допущена опечатка. Дату названного Федерального закона следует читать как "27 июля 2010 г."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Медиативный подход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«Школьная медиация»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 «Школьная медиация»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человекоцентристский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4. Цели и задачи служб школьной медиации</w:t>
      </w:r>
    </w:p>
    <w:p w:rsidR="005623C0" w:rsidRP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Основная цель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 школьной медиации состоит в </w:t>
      </w:r>
      <w:r w:rsidRPr="005623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деятельности служб школьной медиаций лежит: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предотвращение возникновения конфликтов, препятствование их эскалации;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формирования и обучения «групп равных» («группы равных» - это группы детей, которые объединены для обучения процедуре медиации и медиативному подходу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помощи при разрешении участниками «групп равных» конфликтов между сверстниками, а также участие в роли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ко-медиатора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разрешении конфликтов между взрослыми и детьми;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правонарушений несовершеннолетних;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медиативного подхода как основы для сохранения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межпоколенческой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Ключевыми индикаторами уровня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«группах равных»;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уровня агрессивных, насильственных и асоциальных проявлений среди детей;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сокращение количества правонарушений, совершаемых несовершеннолетними;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социальной и конфликтной компетентности всех участников образовательного процесса.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Основные этапы организации службы школьной медиации в образовательной организации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школьной службы медиации необходимо решить следующие задачи: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информировать работников образовательной организации, обучающихся и их родителей о службе школьной медиации;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«Школьная медиация»;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организовать разработку согласований деятельности службы школьной медиации;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обучить сотрудников образовательной организации, обучающихся и их родителей (законных представителей) методу «Школьная медиация»;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решения указанных выше задач необходимо реализовать следующие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ключевые мероприятия: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 Проведение ознакомительного семинара для всех педагогических работников образовательной организации;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3-4 преподавателей;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 первого этапа создания службы школьной медиации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Обучение руководителя службы и ее будущих специалистов.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 Обучение руководителя службы школьной медиац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будущих специалистов - школьных медиаторов по программе «Школьная медиация»;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«Школьная медиация»;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 Рассмотрение вопроса о создании службы школьной медиац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Решение общих организационных вопросов деятельности службы школьной медиации.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Обучение методу школьной медиации обучающихся и подготовка «групп равных».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 Формирование «групп равных» из учащихся образовательной организации по двум возрастным группам: 5 - 8 классы и 9 - 11 классы.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 Реализация программ обучения детей в «группах равных».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Заключение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содействие позитивной социализации, а также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ресоциализации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5623C0" w:rsidRDefault="005623C0" w:rsidP="005623C0">
      <w:pPr>
        <w:shd w:val="clear" w:color="auto" w:fill="FFFFFF"/>
        <w:spacing w:after="0" w:line="250" w:lineRule="atLeast"/>
        <w:ind w:left="-1134" w:right="-568" w:firstLine="283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1" w:name="review"/>
      <w:bookmarkEnd w:id="1"/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обществе наблюдается социальное расслоение. Усиливаются миграционные процессы, обостряются межнациональные и межконфессиональные проблемы. Ослабевает роль семьи.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растут или остаются стабильно высокими асоциальные проявления. Речь идет о детской наркомании, об алкоголизме, безнадзорности и беспризорности, о подростковой преступности и т. д.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служит причиной для организации в образовательных учреждениях служб школьной медиации.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"Школьная медиация" является инновационным. Он применяется для разрешения споров и предотвращения конфликтных ситуаций между участниками образовательного процесса в качестве альтернативного способа. Служба школьной медиации должна состоять из работников организации, учащихся и их родителей, прошедших необходимые подготовку и обучение.</w:t>
      </w:r>
      <w:r w:rsidR="008223EE" w:rsidRPr="008223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Функционирование служб позволит сократить общее количество конфликтных ситуаций, в которые вовлекаются дети, а также их остроту; усовершенствовать профилактическую и коррекционную работу; сократить количество правонарушений; повысить квалификацию преподавательского состава и др.</w:t>
      </w:r>
    </w:p>
    <w:p w:rsidR="005623C0" w:rsidRDefault="005623C0" w:rsidP="005623C0">
      <w:pPr>
        <w:shd w:val="clear" w:color="auto" w:fill="FFFFFF"/>
        <w:spacing w:after="0" w:line="225" w:lineRule="atLeast"/>
        <w:ind w:left="-1134" w:right="-568" w:firstLine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Важную роль в интеграции метода играет вовлечение семьи. Это позволит родителям не только хотеть, но и компетентно помогать детям.</w:t>
      </w:r>
      <w:r w:rsidR="008223EE" w:rsidRPr="008223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деятельности служб лежит, в частности, формирование "групп равных". Дети объединяются для обучения процедуре медиации и медиативному подходу для последующего применения этих знаний при разрешении споров, для распространения полученного опыта среди сверстников, младших и старших школьников.</w:t>
      </w: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623C0" w:rsidRDefault="005623C0" w:rsidP="005623C0">
      <w:pPr>
        <w:spacing w:after="0"/>
        <w:ind w:left="-1134" w:right="-568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10C7E" w:rsidRPr="005623C0" w:rsidRDefault="005623C0" w:rsidP="007B1F36">
      <w:pPr>
        <w:shd w:val="clear" w:color="auto" w:fill="FFFFFF"/>
        <w:spacing w:after="0" w:line="240" w:lineRule="auto"/>
        <w:ind w:left="-851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623C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0C7E" w:rsidRPr="005623C0" w:rsidSect="008223E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327"/>
    <w:multiLevelType w:val="multilevel"/>
    <w:tmpl w:val="7C98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5654F"/>
    <w:multiLevelType w:val="multilevel"/>
    <w:tmpl w:val="BF3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A3ECB"/>
    <w:multiLevelType w:val="multilevel"/>
    <w:tmpl w:val="860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10DBD"/>
    <w:multiLevelType w:val="multilevel"/>
    <w:tmpl w:val="966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43A2F"/>
    <w:multiLevelType w:val="multilevel"/>
    <w:tmpl w:val="B8D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0C7E"/>
    <w:rsid w:val="000973DA"/>
    <w:rsid w:val="00412B18"/>
    <w:rsid w:val="005623C0"/>
    <w:rsid w:val="00610C7E"/>
    <w:rsid w:val="007B1F36"/>
    <w:rsid w:val="008223EE"/>
    <w:rsid w:val="00827B12"/>
    <w:rsid w:val="009F6CE8"/>
    <w:rsid w:val="00B26CEA"/>
    <w:rsid w:val="00BB545D"/>
    <w:rsid w:val="00CC7E03"/>
    <w:rsid w:val="00DB5DF8"/>
    <w:rsid w:val="00DC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DA"/>
  </w:style>
  <w:style w:type="paragraph" w:styleId="1">
    <w:name w:val="heading 1"/>
    <w:basedOn w:val="a"/>
    <w:link w:val="10"/>
    <w:uiPriority w:val="9"/>
    <w:qFormat/>
    <w:rsid w:val="007B1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C7E"/>
    <w:rPr>
      <w:b/>
      <w:bCs/>
    </w:rPr>
  </w:style>
  <w:style w:type="character" w:styleId="a5">
    <w:name w:val="Emphasis"/>
    <w:basedOn w:val="a0"/>
    <w:uiPriority w:val="20"/>
    <w:qFormat/>
    <w:rsid w:val="00610C7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B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D20652F-1F47-4941-A650-9DF32147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2019-11-19T06:16:00Z</dcterms:created>
  <dcterms:modified xsi:type="dcterms:W3CDTF">2019-11-19T06:42:00Z</dcterms:modified>
</cp:coreProperties>
</file>